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D93811" w:rsidRDefault="0066425A" w:rsidP="006642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>от  «</w:t>
      </w:r>
      <w:bookmarkStart w:id="0" w:name="_GoBack"/>
      <w:bookmarkEnd w:id="0"/>
      <w:r w:rsidR="00441AD1">
        <w:rPr>
          <w:rFonts w:ascii="Times New Roman" w:hAnsi="Times New Roman" w:cs="Times New Roman"/>
          <w:sz w:val="26"/>
          <w:szCs w:val="26"/>
        </w:rPr>
        <w:t>01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»  </w:t>
      </w:r>
      <w:r w:rsidR="00D93811">
        <w:rPr>
          <w:rFonts w:ascii="Times New Roman" w:hAnsi="Times New Roman" w:cs="Times New Roman"/>
          <w:sz w:val="26"/>
          <w:szCs w:val="26"/>
        </w:rPr>
        <w:t>сентября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 202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="00441AD1">
        <w:rPr>
          <w:rFonts w:ascii="Times New Roman" w:hAnsi="Times New Roman" w:cs="Times New Roman"/>
          <w:sz w:val="26"/>
          <w:szCs w:val="26"/>
        </w:rPr>
        <w:t>193</w:t>
      </w:r>
    </w:p>
    <w:p w:rsidR="0066425A" w:rsidRPr="006504C4" w:rsidRDefault="0066425A" w:rsidP="004A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C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</w:t>
      </w:r>
      <w:r w:rsidRPr="006504C4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«Городское поселение Суслонгер» от </w:t>
      </w:r>
      <w:r w:rsidR="006504C4" w:rsidRPr="006504C4">
        <w:rPr>
          <w:rFonts w:ascii="Times New Roman" w:hAnsi="Times New Roman" w:cs="Times New Roman"/>
          <w:b/>
          <w:sz w:val="28"/>
          <w:szCs w:val="28"/>
        </w:rPr>
        <w:t>05</w:t>
      </w:r>
      <w:r w:rsidRPr="0065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C4" w:rsidRPr="006504C4">
        <w:rPr>
          <w:rFonts w:ascii="Times New Roman" w:hAnsi="Times New Roman" w:cs="Times New Roman"/>
          <w:b/>
          <w:sz w:val="28"/>
          <w:szCs w:val="28"/>
        </w:rPr>
        <w:t>июня</w:t>
      </w:r>
      <w:r w:rsidRPr="006504C4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504C4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6504C4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6504C4" w:rsidRPr="006504C4">
        <w:rPr>
          <w:rFonts w:ascii="Times New Roman" w:hAnsi="Times New Roman" w:cs="Times New Roman"/>
          <w:b/>
          <w:sz w:val="28"/>
          <w:szCs w:val="28"/>
        </w:rPr>
        <w:t>8</w:t>
      </w:r>
      <w:r w:rsidRPr="006504C4">
        <w:rPr>
          <w:rFonts w:ascii="Times New Roman" w:hAnsi="Times New Roman" w:cs="Times New Roman"/>
          <w:b/>
          <w:sz w:val="28"/>
          <w:szCs w:val="28"/>
        </w:rPr>
        <w:t>9 «</w:t>
      </w:r>
      <w:r w:rsidR="006504C4" w:rsidRPr="006504C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504C4" w:rsidRPr="006504C4">
        <w:rPr>
          <w:rFonts w:ascii="Times New Roman" w:hAnsi="Times New Roman" w:cs="Times New Roman"/>
          <w:b/>
          <w:kern w:val="36"/>
          <w:sz w:val="28"/>
          <w:szCs w:val="28"/>
        </w:rPr>
        <w:t>В</w:t>
      </w:r>
      <w:r w:rsidR="006504C4" w:rsidRPr="006504C4">
        <w:rPr>
          <w:rFonts w:ascii="Times New Roman" w:hAnsi="Times New Roman" w:cs="Times New Roman"/>
          <w:b/>
          <w:sz w:val="28"/>
          <w:szCs w:val="28"/>
        </w:rPr>
        <w:t>ыдача разрешения на строительство, реконструкцию объектов капитального строительства»</w:t>
      </w:r>
    </w:p>
    <w:p w:rsidR="0066425A" w:rsidRPr="006504C4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4A634A" w:rsidRPr="006504C4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4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6504C4">
        <w:rPr>
          <w:rFonts w:ascii="Times New Roman" w:hAnsi="Times New Roman" w:cs="Times New Roman"/>
          <w:sz w:val="28"/>
          <w:szCs w:val="28"/>
        </w:rPr>
        <w:t>11</w:t>
      </w:r>
      <w:r w:rsidRPr="006504C4">
        <w:rPr>
          <w:rFonts w:ascii="Times New Roman" w:hAnsi="Times New Roman" w:cs="Times New Roman"/>
          <w:sz w:val="28"/>
          <w:szCs w:val="28"/>
        </w:rPr>
        <w:t>.</w:t>
      </w:r>
      <w:r w:rsidR="006504C4">
        <w:rPr>
          <w:rFonts w:ascii="Times New Roman" w:hAnsi="Times New Roman" w:cs="Times New Roman"/>
          <w:sz w:val="28"/>
          <w:szCs w:val="28"/>
        </w:rPr>
        <w:t>06</w:t>
      </w:r>
      <w:r w:rsidRPr="006504C4">
        <w:rPr>
          <w:rFonts w:ascii="Times New Roman" w:hAnsi="Times New Roman" w:cs="Times New Roman"/>
          <w:sz w:val="28"/>
          <w:szCs w:val="28"/>
        </w:rPr>
        <w:t>.20</w:t>
      </w:r>
      <w:r w:rsidR="009B3C1A" w:rsidRPr="006504C4">
        <w:rPr>
          <w:rFonts w:ascii="Times New Roman" w:hAnsi="Times New Roman" w:cs="Times New Roman"/>
          <w:sz w:val="28"/>
          <w:szCs w:val="28"/>
        </w:rPr>
        <w:t>21</w:t>
      </w:r>
      <w:r w:rsidRPr="006504C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04C4">
        <w:rPr>
          <w:rFonts w:ascii="Times New Roman" w:hAnsi="Times New Roman" w:cs="Times New Roman"/>
          <w:sz w:val="28"/>
          <w:szCs w:val="28"/>
        </w:rPr>
        <w:t>170</w:t>
      </w:r>
      <w:r w:rsidRPr="006504C4">
        <w:rPr>
          <w:rFonts w:ascii="Times New Roman" w:hAnsi="Times New Roman" w:cs="Times New Roman"/>
          <w:sz w:val="28"/>
          <w:szCs w:val="28"/>
        </w:rPr>
        <w:t>-ФЗ «</w:t>
      </w:r>
      <w:r w:rsidR="009B3C1A" w:rsidRPr="006504C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6504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3C1A" w:rsidRPr="006504C4">
        <w:rPr>
          <w:rFonts w:ascii="Times New Roman" w:hAnsi="Times New Roman" w:cs="Times New Roman"/>
          <w:sz w:val="28"/>
          <w:szCs w:val="28"/>
        </w:rPr>
        <w:t xml:space="preserve"> </w:t>
      </w:r>
      <w:r w:rsidRPr="006504C4">
        <w:rPr>
          <w:rFonts w:ascii="Times New Roman" w:hAnsi="Times New Roman" w:cs="Times New Roman"/>
          <w:bCs/>
          <w:sz w:val="28"/>
          <w:szCs w:val="28"/>
        </w:rPr>
        <w:t>«</w:t>
      </w:r>
      <w:r w:rsidR="00E9151E" w:rsidRPr="006504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 </w:t>
      </w:r>
      <w:hyperlink r:id="rId8" w:history="1">
        <w:r w:rsidR="00E9151E" w:rsidRPr="006504C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Градостроительный кодекс Российской Федерации</w:t>
        </w:r>
      </w:hyperlink>
      <w:r w:rsidR="00E9151E" w:rsidRPr="006504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и отдельные законодательные акты Российской Федерации</w:t>
      </w:r>
      <w:r w:rsidRPr="006504C4">
        <w:rPr>
          <w:rFonts w:ascii="Times New Roman" w:hAnsi="Times New Roman" w:cs="Times New Roman"/>
          <w:bCs/>
          <w:sz w:val="28"/>
          <w:szCs w:val="28"/>
        </w:rPr>
        <w:t>», Суслонгерская городская администрация</w:t>
      </w:r>
    </w:p>
    <w:p w:rsidR="0029440C" w:rsidRPr="006504C4" w:rsidRDefault="0029440C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25A" w:rsidRPr="006504C4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04C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04C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4A634A" w:rsidRPr="006504C4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25A" w:rsidRPr="006504C4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C4">
        <w:rPr>
          <w:rFonts w:ascii="Times New Roman" w:hAnsi="Times New Roman" w:cs="Times New Roman"/>
          <w:bCs/>
          <w:sz w:val="28"/>
          <w:szCs w:val="28"/>
        </w:rPr>
        <w:t xml:space="preserve">1. Внести в Административный регламент </w:t>
      </w:r>
      <w:proofErr w:type="spellStart"/>
      <w:r w:rsidRPr="006504C4">
        <w:rPr>
          <w:rFonts w:ascii="Times New Roman" w:hAnsi="Times New Roman" w:cs="Times New Roman"/>
          <w:bCs/>
          <w:sz w:val="28"/>
          <w:szCs w:val="28"/>
        </w:rPr>
        <w:t>Суслонгерской</w:t>
      </w:r>
      <w:proofErr w:type="spellEnd"/>
      <w:r w:rsidRPr="006504C4"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Звениговского муниципального района Республики Марий Эл по предоставлению муниципальной услуги «</w:t>
      </w:r>
      <w:r w:rsidR="006504C4" w:rsidRPr="006504C4">
        <w:rPr>
          <w:rFonts w:ascii="Times New Roman" w:hAnsi="Times New Roman" w:cs="Times New Roman"/>
          <w:kern w:val="36"/>
          <w:sz w:val="28"/>
          <w:szCs w:val="28"/>
        </w:rPr>
        <w:t>В</w:t>
      </w:r>
      <w:r w:rsidR="006504C4" w:rsidRPr="006504C4">
        <w:rPr>
          <w:rFonts w:ascii="Times New Roman" w:hAnsi="Times New Roman" w:cs="Times New Roman"/>
          <w:sz w:val="28"/>
          <w:szCs w:val="28"/>
        </w:rPr>
        <w:t>ыдача разрешения на строительство, реконструкцию объектов капитального строительства</w:t>
      </w:r>
      <w:r w:rsidRPr="006504C4"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администрации</w:t>
      </w:r>
      <w:r w:rsidRPr="006504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 от </w:t>
      </w:r>
      <w:r w:rsidR="006504C4">
        <w:rPr>
          <w:rFonts w:ascii="Times New Roman" w:hAnsi="Times New Roman" w:cs="Times New Roman"/>
          <w:sz w:val="28"/>
          <w:szCs w:val="28"/>
        </w:rPr>
        <w:t>05</w:t>
      </w:r>
      <w:r w:rsidRPr="006504C4">
        <w:rPr>
          <w:rFonts w:ascii="Times New Roman" w:hAnsi="Times New Roman" w:cs="Times New Roman"/>
          <w:sz w:val="28"/>
          <w:szCs w:val="28"/>
        </w:rPr>
        <w:t xml:space="preserve"> </w:t>
      </w:r>
      <w:r w:rsidR="006504C4">
        <w:rPr>
          <w:rFonts w:ascii="Times New Roman" w:hAnsi="Times New Roman" w:cs="Times New Roman"/>
          <w:sz w:val="28"/>
          <w:szCs w:val="28"/>
        </w:rPr>
        <w:t>июня</w:t>
      </w:r>
      <w:r w:rsidRPr="006504C4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6504C4">
        <w:rPr>
          <w:rFonts w:ascii="Times New Roman" w:hAnsi="Times New Roman" w:cs="Times New Roman"/>
          <w:sz w:val="28"/>
          <w:szCs w:val="28"/>
        </w:rPr>
        <w:t>8</w:t>
      </w:r>
      <w:r w:rsidRPr="006504C4">
        <w:rPr>
          <w:rFonts w:ascii="Times New Roman" w:hAnsi="Times New Roman" w:cs="Times New Roman"/>
          <w:sz w:val="28"/>
          <w:szCs w:val="28"/>
        </w:rPr>
        <w:t>9, следующ</w:t>
      </w:r>
      <w:r w:rsidR="00C039DB">
        <w:rPr>
          <w:rFonts w:ascii="Times New Roman" w:hAnsi="Times New Roman" w:cs="Times New Roman"/>
          <w:sz w:val="28"/>
          <w:szCs w:val="28"/>
        </w:rPr>
        <w:t>е</w:t>
      </w:r>
      <w:r w:rsidRPr="006504C4">
        <w:rPr>
          <w:rFonts w:ascii="Times New Roman" w:hAnsi="Times New Roman" w:cs="Times New Roman"/>
          <w:sz w:val="28"/>
          <w:szCs w:val="28"/>
        </w:rPr>
        <w:t>е изменени</w:t>
      </w:r>
      <w:r w:rsidR="00C039DB">
        <w:rPr>
          <w:rFonts w:ascii="Times New Roman" w:hAnsi="Times New Roman" w:cs="Times New Roman"/>
          <w:sz w:val="28"/>
          <w:szCs w:val="28"/>
        </w:rPr>
        <w:t>е</w:t>
      </w:r>
      <w:r w:rsidRPr="006504C4">
        <w:rPr>
          <w:rFonts w:ascii="Times New Roman" w:hAnsi="Times New Roman" w:cs="Times New Roman"/>
          <w:sz w:val="28"/>
          <w:szCs w:val="28"/>
        </w:rPr>
        <w:t>:</w:t>
      </w:r>
    </w:p>
    <w:p w:rsidR="00C039DB" w:rsidRPr="00C039DB" w:rsidRDefault="0066425A" w:rsidP="001919C8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9DB">
        <w:rPr>
          <w:rFonts w:ascii="Times New Roman" w:hAnsi="Times New Roman" w:cs="Times New Roman"/>
          <w:sz w:val="28"/>
          <w:szCs w:val="28"/>
        </w:rPr>
        <w:t xml:space="preserve">1) </w:t>
      </w:r>
      <w:r w:rsidR="00C039DB" w:rsidRPr="00C039DB">
        <w:rPr>
          <w:rFonts w:ascii="Times New Roman" w:hAnsi="Times New Roman" w:cs="Times New Roman"/>
          <w:sz w:val="28"/>
          <w:szCs w:val="28"/>
        </w:rPr>
        <w:t>п</w:t>
      </w:r>
      <w:r w:rsidR="00C039DB">
        <w:rPr>
          <w:rFonts w:ascii="Times New Roman" w:hAnsi="Times New Roman" w:cs="Times New Roman"/>
          <w:sz w:val="28"/>
          <w:szCs w:val="28"/>
        </w:rPr>
        <w:t>одпункт 7 пункта  2.13.</w:t>
      </w:r>
      <w:r w:rsidR="00C039DB">
        <w:rPr>
          <w:sz w:val="28"/>
          <w:szCs w:val="28"/>
        </w:rPr>
        <w:t xml:space="preserve"> </w:t>
      </w:r>
      <w:r w:rsidR="001919C8" w:rsidRPr="00C039DB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145E6C" w:rsidRPr="00C039DB" w:rsidRDefault="00C039DB" w:rsidP="00145E6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9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039D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45E6C" w:rsidRPr="00C039DB">
        <w:rPr>
          <w:rFonts w:ascii="Times New Roman" w:hAnsi="Times New Roman" w:cs="Times New Roman"/>
          <w:sz w:val="28"/>
          <w:szCs w:val="28"/>
          <w:lang w:eastAsia="en-US"/>
        </w:rPr>
        <w:t>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r w:rsidRPr="00C039DB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45E6C" w:rsidRPr="006504C4" w:rsidRDefault="00145E6C" w:rsidP="00C67A1F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634A" w:rsidRPr="006504C4" w:rsidRDefault="004A634A" w:rsidP="00C67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6425A" w:rsidRPr="006504C4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Pr="006504C4" w:rsidRDefault="00F9064C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C4">
        <w:rPr>
          <w:rFonts w:ascii="Times New Roman" w:hAnsi="Times New Roman" w:cs="Times New Roman"/>
          <w:sz w:val="28"/>
          <w:szCs w:val="28"/>
        </w:rPr>
        <w:t>Глава</w:t>
      </w:r>
    </w:p>
    <w:p w:rsidR="0066425A" w:rsidRPr="006504C4" w:rsidRDefault="0066425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C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6504C4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F9064C">
        <w:rPr>
          <w:rFonts w:ascii="Times New Roman" w:hAnsi="Times New Roman" w:cs="Times New Roman"/>
          <w:sz w:val="28"/>
          <w:szCs w:val="28"/>
        </w:rPr>
        <w:t xml:space="preserve">   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9064C">
        <w:rPr>
          <w:rFonts w:ascii="Times New Roman" w:hAnsi="Times New Roman" w:cs="Times New Roman"/>
          <w:sz w:val="28"/>
          <w:szCs w:val="28"/>
        </w:rPr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 xml:space="preserve">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ab/>
      </w:r>
      <w:r w:rsidR="00F90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04C4">
        <w:rPr>
          <w:rFonts w:ascii="Times New Roman" w:hAnsi="Times New Roman" w:cs="Times New Roman"/>
          <w:sz w:val="28"/>
          <w:szCs w:val="28"/>
        </w:rPr>
        <w:t>С.В. Кудряшов</w:t>
      </w: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Pr="006504C4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504C4">
        <w:rPr>
          <w:rFonts w:ascii="Times New Roman" w:hAnsi="Times New Roman" w:cs="Times New Roman"/>
          <w:sz w:val="18"/>
          <w:szCs w:val="18"/>
        </w:rPr>
        <w:t>Бакшаева</w:t>
      </w:r>
      <w:proofErr w:type="spellEnd"/>
      <w:r w:rsidRPr="006504C4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>Тел. 6-75-00</w:t>
      </w:r>
    </w:p>
    <w:sectPr w:rsidR="004A634A" w:rsidRPr="006504C4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4A" w:rsidRDefault="009D2F4A" w:rsidP="00E25930">
      <w:pPr>
        <w:spacing w:after="0" w:line="240" w:lineRule="auto"/>
      </w:pPr>
      <w:r>
        <w:separator/>
      </w:r>
    </w:p>
  </w:endnote>
  <w:endnote w:type="continuationSeparator" w:id="0">
    <w:p w:rsidR="009D2F4A" w:rsidRDefault="009D2F4A" w:rsidP="00E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4A" w:rsidRDefault="009D2F4A" w:rsidP="00E25930">
      <w:pPr>
        <w:spacing w:after="0" w:line="240" w:lineRule="auto"/>
      </w:pPr>
      <w:r>
        <w:separator/>
      </w:r>
    </w:p>
  </w:footnote>
  <w:footnote w:type="continuationSeparator" w:id="0">
    <w:p w:rsidR="009D2F4A" w:rsidRDefault="009D2F4A" w:rsidP="00E2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45E6C"/>
    <w:rsid w:val="0015350A"/>
    <w:rsid w:val="00164575"/>
    <w:rsid w:val="00166D04"/>
    <w:rsid w:val="0017202F"/>
    <w:rsid w:val="00175785"/>
    <w:rsid w:val="00175DD0"/>
    <w:rsid w:val="00184520"/>
    <w:rsid w:val="0018689C"/>
    <w:rsid w:val="001919C8"/>
    <w:rsid w:val="001B296E"/>
    <w:rsid w:val="001C470B"/>
    <w:rsid w:val="001C5F51"/>
    <w:rsid w:val="001D3821"/>
    <w:rsid w:val="001E5E52"/>
    <w:rsid w:val="00214C30"/>
    <w:rsid w:val="002439A9"/>
    <w:rsid w:val="0025270D"/>
    <w:rsid w:val="00254165"/>
    <w:rsid w:val="00262065"/>
    <w:rsid w:val="002666C5"/>
    <w:rsid w:val="002768E4"/>
    <w:rsid w:val="00286500"/>
    <w:rsid w:val="00286E4C"/>
    <w:rsid w:val="002927FE"/>
    <w:rsid w:val="0029440C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41AD1"/>
    <w:rsid w:val="00456D9F"/>
    <w:rsid w:val="00470F48"/>
    <w:rsid w:val="00477C56"/>
    <w:rsid w:val="00483EB5"/>
    <w:rsid w:val="004A634A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504C4"/>
    <w:rsid w:val="006618A8"/>
    <w:rsid w:val="0066425A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3C1A"/>
    <w:rsid w:val="009D2F4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5CB7"/>
    <w:rsid w:val="00B576EB"/>
    <w:rsid w:val="00B63F33"/>
    <w:rsid w:val="00B65B8C"/>
    <w:rsid w:val="00B66FC6"/>
    <w:rsid w:val="00B704BD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39DB"/>
    <w:rsid w:val="00C35EAD"/>
    <w:rsid w:val="00C43C9E"/>
    <w:rsid w:val="00C47F58"/>
    <w:rsid w:val="00C549F0"/>
    <w:rsid w:val="00C625C1"/>
    <w:rsid w:val="00C67A1F"/>
    <w:rsid w:val="00C7289F"/>
    <w:rsid w:val="00C76668"/>
    <w:rsid w:val="00C8298F"/>
    <w:rsid w:val="00C92B37"/>
    <w:rsid w:val="00C9421C"/>
    <w:rsid w:val="00C9673A"/>
    <w:rsid w:val="00CB6950"/>
    <w:rsid w:val="00CC53E2"/>
    <w:rsid w:val="00CD3DCB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93811"/>
    <w:rsid w:val="00DA4986"/>
    <w:rsid w:val="00DE0A53"/>
    <w:rsid w:val="00DE1F3E"/>
    <w:rsid w:val="00DE7D11"/>
    <w:rsid w:val="00DF2E30"/>
    <w:rsid w:val="00E13A22"/>
    <w:rsid w:val="00E25930"/>
    <w:rsid w:val="00E35EEF"/>
    <w:rsid w:val="00E4245A"/>
    <w:rsid w:val="00E50777"/>
    <w:rsid w:val="00E62748"/>
    <w:rsid w:val="00E7111B"/>
    <w:rsid w:val="00E7139C"/>
    <w:rsid w:val="00E9151E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9064C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C2C5-9384-4FCF-8993-A25358D0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2022-01-27T10:52:00Z</cp:lastPrinted>
  <dcterms:created xsi:type="dcterms:W3CDTF">2022-01-27T10:54:00Z</dcterms:created>
  <dcterms:modified xsi:type="dcterms:W3CDTF">2022-09-01T08:07:00Z</dcterms:modified>
</cp:coreProperties>
</file>